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5F52" w14:textId="18D33ACA" w:rsidR="00C76DCB" w:rsidRDefault="00C76DCB" w:rsidP="00A00651">
      <w:pPr>
        <w:spacing w:before="100" w:beforeAutospacing="1" w:after="100" w:afterAutospacing="1" w:line="240" w:lineRule="auto"/>
        <w:outlineLvl w:val="0"/>
        <w:rPr>
          <w:rFonts w:cs="Kartika"/>
          <w:b/>
          <w:kern w:val="36"/>
          <w:sz w:val="28"/>
          <w:u w:val="single"/>
          <w:lang w:bidi="ml-IN"/>
        </w:rPr>
      </w:pPr>
      <w:bookmarkStart w:id="0" w:name="_GoBack"/>
      <w:r>
        <w:rPr>
          <w:noProof/>
        </w:rPr>
        <w:drawing>
          <wp:inline distT="0" distB="0" distL="0" distR="0" wp14:anchorId="7A830BC1" wp14:editId="74459C83">
            <wp:extent cx="5731510" cy="1322705"/>
            <wp:effectExtent l="0" t="0" r="254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11781F" w14:textId="174119BE" w:rsidR="00A00651" w:rsidRPr="00A00651" w:rsidRDefault="003F111A" w:rsidP="00A0065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u w:val="single"/>
        </w:rPr>
      </w:pPr>
      <w:r>
        <w:rPr>
          <w:b/>
          <w:kern w:val="36"/>
          <w:sz w:val="28"/>
          <w:u w:val="single"/>
        </w:rPr>
        <w:t>അലേര്ട്ട് ലെവല് 3ല് ജീവിക്കുന്നത്</w:t>
      </w:r>
    </w:p>
    <w:p w14:paraId="41775E2D" w14:textId="77777777" w:rsidR="00EE52D5" w:rsidRPr="00290850" w:rsidRDefault="00EE52D5" w:rsidP="00EE52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/>
          <w:color w:val="231F20"/>
          <w:sz w:val="22"/>
        </w:rPr>
        <w:t xml:space="preserve">എല്ലാ അലേര്ട്ട് ലെവലുകളിലും, ഹെല്ത്ത് സര്വീസസ്, എമര്ജന്സി സര്വീസസ്, യൂട്ടിലിറ്റീസ്, ചരക്ക് ഗതാഗതം എന്നിവ ഉള്പ്പെടെയുള്ള അവശ്യ സര്വീസുകള് സജ്ജമായിരിക്കുന്നതും പ്രവര്ത്തിക്കുന്നതുമാണ്. ആ മേഖലകളിലുള്ള ജീവനക്കാര് നിയമപരമായി അവരുടെ ആരോഗ്യ സുരക്ഷാ ബാദ്ധ്യതകള് നിറവേറ്റുന്നത് തുടരേണ്ടതുണ്ട്. </w:t>
      </w:r>
    </w:p>
    <w:p w14:paraId="1B64AC6E" w14:textId="77777777" w:rsidR="00EE52D5" w:rsidRPr="00290850" w:rsidRDefault="00EE52D5" w:rsidP="00EE52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</w:p>
    <w:p w14:paraId="0037C7C4" w14:textId="77777777" w:rsidR="00EE52D5" w:rsidRPr="00290850" w:rsidRDefault="00EE52D5" w:rsidP="00EE52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/>
          <w:color w:val="231F20"/>
          <w:sz w:val="22"/>
        </w:rPr>
        <w:t>എല്ലാ അലേര്ട്ട് ലെവലുകളിലും, മറ്റൊരു അടിയന്തരാവശ്യമുണ്ടെങ്കില്, സാധാരണ അടിയന്തരഘട്ട നടപടിക്രമങ്ങള് പാലിക്കണം. അടിയന്തിര ഒഴിപ്പിക്കല് ഉത്തരവുകള്ക്ക്, ഭവനത്തില് തന്നെ കഴിയുന്നതിനുള്ള കോവിഡ്-19 അലേര്ട്ട് സിസ്റ്റം ആവശ്യകതകള്ക്കു മേല് സാധുതയുണ്ടായിരിക്കുന്നതാണ്.</w:t>
      </w:r>
    </w:p>
    <w:p w14:paraId="76F74879" w14:textId="77777777" w:rsidR="00EE52D5" w:rsidRPr="00290850" w:rsidRDefault="00EE52D5" w:rsidP="00EE52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</w:p>
    <w:p w14:paraId="07A4327D" w14:textId="77777777" w:rsidR="00EE52D5" w:rsidRPr="00290850" w:rsidRDefault="00C76DCB" w:rsidP="00EE52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hyperlink r:id="rId6" w:history="1">
        <w:r w:rsidR="00EE52D5">
          <w:rPr>
            <w:rStyle w:val="Hyperlink"/>
            <w:rFonts w:asciiTheme="minorHAnsi" w:hAnsiTheme="minorHAnsi"/>
            <w:sz w:val="22"/>
            <w:lang w:bidi="ml-IN"/>
          </w:rPr>
          <w:t>ഒരു</w:t>
        </w:r>
        <w:r w:rsidR="00EE52D5">
          <w:rPr>
            <w:rStyle w:val="Hyperlink"/>
            <w:rFonts w:asciiTheme="minorHAnsi" w:hAnsiTheme="minorHAnsi"/>
            <w:sz w:val="22"/>
          </w:rPr>
          <w:t xml:space="preserve"> </w:t>
        </w:r>
        <w:r w:rsidR="00EE52D5">
          <w:rPr>
            <w:rStyle w:val="Hyperlink"/>
            <w:rFonts w:asciiTheme="minorHAnsi" w:hAnsiTheme="minorHAnsi"/>
            <w:sz w:val="22"/>
            <w:lang w:bidi="ml-IN"/>
          </w:rPr>
          <w:t>അടിയന്തിരഘട്ടത്തില്</w:t>
        </w:r>
        <w:r w:rsidR="00EE52D5">
          <w:rPr>
            <w:rStyle w:val="Hyperlink"/>
            <w:rFonts w:asciiTheme="minorHAnsi" w:hAnsiTheme="minorHAnsi"/>
            <w:sz w:val="22"/>
          </w:rPr>
          <w:t xml:space="preserve"> </w:t>
        </w:r>
        <w:r w:rsidR="00EE52D5">
          <w:rPr>
            <w:rStyle w:val="Hyperlink"/>
            <w:rFonts w:asciiTheme="minorHAnsi" w:hAnsiTheme="minorHAnsi"/>
            <w:sz w:val="22"/>
            <w:lang w:bidi="ml-IN"/>
          </w:rPr>
          <w:t>എന്തു</w:t>
        </w:r>
        <w:r w:rsidR="00EE52D5">
          <w:rPr>
            <w:rStyle w:val="Hyperlink"/>
            <w:rFonts w:asciiTheme="minorHAnsi" w:hAnsiTheme="minorHAnsi"/>
            <w:sz w:val="22"/>
          </w:rPr>
          <w:t xml:space="preserve"> </w:t>
        </w:r>
        <w:r w:rsidR="00EE52D5">
          <w:rPr>
            <w:rStyle w:val="Hyperlink"/>
            <w:rFonts w:asciiTheme="minorHAnsi" w:hAnsiTheme="minorHAnsi"/>
            <w:sz w:val="22"/>
            <w:lang w:bidi="ml-IN"/>
          </w:rPr>
          <w:t>ചെയ്യണം</w:t>
        </w:r>
        <w:r w:rsidR="00EE52D5">
          <w:rPr>
            <w:rStyle w:val="Hyperlink"/>
            <w:rFonts w:asciiTheme="minorHAnsi" w:hAnsiTheme="minorHAnsi"/>
            <w:sz w:val="22"/>
          </w:rPr>
          <w:t>?</w:t>
        </w:r>
      </w:hyperlink>
    </w:p>
    <w:p w14:paraId="15D6CAE9" w14:textId="77777777" w:rsidR="00930E5C" w:rsidRDefault="00930E5C" w:rsidP="00765563">
      <w:pPr>
        <w:pStyle w:val="NoSpacing"/>
      </w:pPr>
    </w:p>
    <w:p w14:paraId="6C3304D7" w14:textId="77777777" w:rsidR="00930E5C" w:rsidRPr="00930E5C" w:rsidRDefault="00930E5C" w:rsidP="00765563">
      <w:pPr>
        <w:pStyle w:val="NoSpacing"/>
        <w:rPr>
          <w:rFonts w:eastAsia="Times New Roman" w:cstheme="minorHAnsi"/>
          <w:b/>
          <w:bCs/>
          <w:kern w:val="36"/>
        </w:rPr>
      </w:pPr>
      <w:r>
        <w:rPr>
          <w:b/>
          <w:kern w:val="36"/>
          <w:lang w:bidi="ml-IN"/>
        </w:rPr>
        <w:t>അലേര്ട്ട്</w:t>
      </w:r>
      <w:r>
        <w:rPr>
          <w:b/>
          <w:kern w:val="36"/>
        </w:rPr>
        <w:t xml:space="preserve"> </w:t>
      </w:r>
      <w:r>
        <w:rPr>
          <w:b/>
          <w:kern w:val="36"/>
          <w:lang w:bidi="ml-IN"/>
        </w:rPr>
        <w:t>ലെവല്</w:t>
      </w:r>
      <w:r>
        <w:rPr>
          <w:b/>
          <w:kern w:val="36"/>
        </w:rPr>
        <w:t xml:space="preserve"> 3</w:t>
      </w:r>
      <w:r>
        <w:rPr>
          <w:b/>
          <w:kern w:val="36"/>
          <w:lang w:bidi="ml-IN"/>
        </w:rPr>
        <w:t>ല്</w:t>
      </w:r>
      <w:r>
        <w:rPr>
          <w:b/>
          <w:kern w:val="36"/>
        </w:rPr>
        <w:t xml:space="preserve"> </w:t>
      </w:r>
      <w:r>
        <w:rPr>
          <w:b/>
          <w:kern w:val="36"/>
          <w:lang w:bidi="ml-IN"/>
        </w:rPr>
        <w:t>ജീവിക്കുന്നത്</w:t>
      </w:r>
    </w:p>
    <w:p w14:paraId="7C4D8EC8" w14:textId="77777777" w:rsidR="00A00651" w:rsidRPr="00A00651" w:rsidRDefault="00A00651" w:rsidP="00A00651">
      <w:pPr>
        <w:spacing w:after="100" w:afterAutospacing="1" w:line="240" w:lineRule="auto"/>
        <w:rPr>
          <w:rFonts w:eastAsia="Times New Roman" w:cstheme="minorHAnsi"/>
        </w:rPr>
      </w:pPr>
      <w:r>
        <w:t>വ്യാപനത്തിന്റെ ഏത് അപകടസാദ്ധ്യതയും ഒഴിവാക്കുന്നതിന് ഭവനത്തില് കഴിയുക. വീട്ടിലിരുന്നു തന്നെ ജോലി ചെയ്യാന് നിങ്ങള്ക്കു കഴിയാത്ത സാഹചര്യങ്ങളിലൊഴികെ വീട്ടിലിരുന്നു തന്നെ ജോലി ചെയ്യുക. കുട്ടികള് സാദ്ധ്യമാകുന്നിടത്തോളം വീട്ടിലിരുന്ന് പഠിക്കണം.</w:t>
      </w:r>
    </w:p>
    <w:p w14:paraId="466B9766" w14:textId="77777777" w:rsidR="00A00651" w:rsidRPr="00A00651" w:rsidRDefault="00A00651" w:rsidP="00A00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>നിങ്ങള്ക്ക് അസുഖമാണെങ്കില്, ഭവനത്തില് കഴിയണം. ജോലിക്കോ സ്കൂളിലോ പോകരുത്. സമൂഹികമായ ഇടപെടല് അരുത്</w:t>
      </w:r>
    </w:p>
    <w:p w14:paraId="289C10ED" w14:textId="77777777" w:rsidR="00A00651" w:rsidRPr="00A00651" w:rsidRDefault="00A00651" w:rsidP="00A00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നിങ്ങള്ക്ക് ജലദോഷം, ഫ്ളൂ, അല്ലെങ്കില് കോവിഡ്-19 ലക്ഷണങ്ങള് ഉണ്ടെങ്കില്, നിങ്ങളുടെ ഡോക്ടറെ വിളിക്കുക അല്ലെങ്കില് </w:t>
      </w:r>
      <w:r w:rsidR="00765563" w:rsidRPr="00765563">
        <w:rPr>
          <w:b/>
        </w:rPr>
        <w:t>0800 611 116</w:t>
      </w:r>
      <w:r>
        <w:t xml:space="preserve"> എന്ന നമ്പറില് ഹെല്ത്ത് ലൈനിനെ വിളിക്കുകയും ടെസ്റ്റ് ചെയ്യുന്നതിനെ കുറിച്ച് ഉപദേശം തേടുകയും ചെയ്യുക. </w:t>
      </w:r>
    </w:p>
    <w:p w14:paraId="06422B05" w14:textId="77777777" w:rsidR="00466B7C" w:rsidRDefault="00A00651" w:rsidP="00466B7C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</w:rPr>
      </w:pPr>
      <w:r>
        <w:t>സ്വയം ഐസൊലേറ്റ് ചെയ്യാന് നിങ്ങളോട് ആവശ്യപ്പെട്ടാല് നിങ്ങള് നിയമപരമായി അത് ഉടനടി ചെയ്യേണ്ടതാണ്.</w:t>
      </w:r>
    </w:p>
    <w:p w14:paraId="337906E7" w14:textId="77777777" w:rsidR="00466B7C" w:rsidRPr="00466B7C" w:rsidRDefault="00466B7C" w:rsidP="00466B7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</w:rPr>
      </w:pPr>
      <w:r>
        <w:t>നിങ്ങള് ഒരു കോവിഡ്-19 പരിശോധന നടത്തുകയാണെങ്കില്, നിങ്ങളുടെ പരിശോധനാ ഫലങ്ങള് ലഭിക്കുന്നത് വരെ നിങ്ങള് നിയമപരമായി സ്വയം ഐസൊലേറ്റ് ചെയ്യേണ്ടതാണ്.</w:t>
      </w:r>
    </w:p>
    <w:p w14:paraId="450AAC93" w14:textId="1FB1B027" w:rsidR="00466B7C" w:rsidRPr="00B15B92" w:rsidRDefault="00C76DCB" w:rsidP="00466B7C">
      <w:pPr>
        <w:pStyle w:val="NoSpacing"/>
        <w:rPr>
          <w:u w:val="single"/>
        </w:rPr>
      </w:pPr>
      <w:hyperlink r:id="rId7" w:history="1">
        <w:r w:rsidR="00D6101F" w:rsidRPr="002B33D9">
          <w:rPr>
            <w:rStyle w:val="Hyperlink"/>
            <w:rFonts w:ascii="Kartika" w:hAnsi="Kartika" w:cs="Kartika"/>
          </w:rPr>
          <w:t>കോവിഡ</w:t>
        </w:r>
        <w:r w:rsidR="00D6101F" w:rsidRPr="002B33D9">
          <w:rPr>
            <w:rStyle w:val="Hyperlink"/>
          </w:rPr>
          <w:t xml:space="preserve">-19 </w:t>
        </w:r>
        <w:r w:rsidR="00D6101F" w:rsidRPr="002B33D9">
          <w:rPr>
            <w:rStyle w:val="Hyperlink"/>
            <w:rFonts w:ascii="Kartika" w:hAnsi="Kartika" w:cs="Kartika"/>
          </w:rPr>
          <w:t>വൈറസിനെയും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രോഗലക്ഷണങ്ങളെയും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കുറിച്ചുള്ള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വിവരങ്ങള്ക്ക്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ഇവിടെ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ക്ലിക്ക്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ചെയ്യുക</w:t>
        </w:r>
      </w:hyperlink>
    </w:p>
    <w:p w14:paraId="458B6961" w14:textId="6B63CB58" w:rsidR="00466B7C" w:rsidRPr="00466B7C" w:rsidRDefault="00C76DCB" w:rsidP="00466B7C">
      <w:pPr>
        <w:pStyle w:val="NoSpacing"/>
        <w:rPr>
          <w:u w:val="single"/>
        </w:rPr>
      </w:pPr>
      <w:hyperlink r:id="rId8" w:history="1">
        <w:r w:rsidR="00D6101F" w:rsidRPr="002B33D9">
          <w:rPr>
            <w:rStyle w:val="Hyperlink"/>
            <w:rFonts w:ascii="Kartika" w:hAnsi="Kartika" w:cs="Kartika"/>
          </w:rPr>
          <w:t>ടെസ്റ്റിംഗിനെ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കുറിച്ചുള്ള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വിവരങ്ങള്ക്ക്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ഇവിടെ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ക്ലിക്ക്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ചെയ്യുക</w:t>
        </w:r>
      </w:hyperlink>
    </w:p>
    <w:p w14:paraId="1056903F" w14:textId="77777777" w:rsidR="00466B7C" w:rsidRDefault="00466B7C" w:rsidP="00A00651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14:paraId="7B1FAF4D" w14:textId="77777777" w:rsidR="009E536B" w:rsidRPr="009E536B" w:rsidRDefault="009E536B" w:rsidP="009E536B">
      <w:pPr>
        <w:rPr>
          <w:rFonts w:cstheme="minorHAnsi"/>
          <w:b/>
        </w:rPr>
      </w:pPr>
      <w:r>
        <w:lastRenderedPageBreak/>
        <w:t>അലേര്ട്ട് ലെവല് 3ല് നിങ്ങള് ഇക്കാര്യങ്ങള് ചെയിതിരിക്കണം:</w:t>
      </w:r>
    </w:p>
    <w:p w14:paraId="6B233EA8" w14:textId="77777777" w:rsidR="00B15B92" w:rsidRPr="00B15B92" w:rsidRDefault="00B15B92" w:rsidP="00B15B92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bCs/>
        </w:rPr>
      </w:pPr>
      <w:r>
        <w:t>മറ്റുള്ളവരില് നിന്ന് ഭവനത്തിനു പുറത്ത് 2 മീറ്ററും ജോലിസ്ഥലത്ത് 1 മീറ്ററും അകലം പാലിക്കുക.</w:t>
      </w:r>
      <w:r w:rsidRPr="00B15B92">
        <w:br/>
      </w:r>
      <w:r>
        <w:t xml:space="preserve"> </w:t>
      </w:r>
    </w:p>
    <w:p w14:paraId="4227AA18" w14:textId="77777777" w:rsidR="00B15B92" w:rsidRPr="00B15B92" w:rsidRDefault="00B15B92" w:rsidP="00B15B92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</w:rPr>
      </w:pPr>
      <w:r>
        <w:t>പൊതു ഗതാഗത സൗകര്യങ്ങളിലും, വിമാനങ്ങളിലും, സൂപ്പര്മാക്കറ്റുകളും ഷോപ്പുകളും പോലെ ശാരീരിക അകലം പാലിക്കല് പ്രയാസമായ ഇടങ്ങളിലും ഒരു ഫെയ്സ് കവറിംഗ് ധരിക്കുക.</w:t>
      </w:r>
      <w:r w:rsidRPr="00B15B92">
        <w:br/>
      </w:r>
      <w:r>
        <w:t xml:space="preserve"> </w:t>
      </w:r>
    </w:p>
    <w:p w14:paraId="06B52653" w14:textId="77777777" w:rsidR="00B15B92" w:rsidRPr="00B15B92" w:rsidRDefault="00B15B92" w:rsidP="00B15B92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</w:rPr>
      </w:pPr>
      <w:r>
        <w:t>നിങ്ങളുടെ കൈകള് ഇടയ്ക്കിടയ്ക്ക് കഴുകി ഉണക്കുക.</w:t>
      </w:r>
    </w:p>
    <w:p w14:paraId="6E8BFC31" w14:textId="77777777" w:rsidR="00B15B92" w:rsidRPr="00B15B92" w:rsidRDefault="00B15B92" w:rsidP="00B15B92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</w:rPr>
      </w:pPr>
      <w:r>
        <w:t>നിങ്ങള്ക്ക് ജലദോഷം, ഫ്ളൂ, അല്ലെങ്കില് കോവിഡ്-19 ലക്ഷണങ്ങള് ഉണ്ടെങ്കില്, നിങ്ങളുടെ ഡോക്ടറെയോ ഹെല്ത്ത് ലൈനിനെയോ വിളിക്കുയും ടെസ്റ്റ് ചെയ്യുകയും ചെയ്യുക. യാത്ര ചെയ്യുകയോ ജോലിക്കോ സ്കൂളിലോ പോകുകയോ ചെയ്യരുത്.</w:t>
      </w:r>
    </w:p>
    <w:p w14:paraId="0B56CCEE" w14:textId="77777777" w:rsidR="00B15B92" w:rsidRPr="00B15B92" w:rsidRDefault="00B15B92" w:rsidP="00B15B92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</w:rPr>
      </w:pPr>
      <w:r>
        <w:t xml:space="preserve">നിങ്ങള് എവിടെയെല്ലാം പോകുന്നു എന്നും ആരെയെല്ലാം കാണുന്നു എന്നും കുറിച്ചു വയ്ക്കുക NZ COVID Tracer ആപ്പ്, കോവിഡ്-19 ട്രേസര് ബുക്ലെറ്റ് അല്ലെങ്കില് എഴുതിയ കുറിപ്പുകള് ഉപയോഗിക്കുക. </w:t>
      </w:r>
    </w:p>
    <w:p w14:paraId="1C0073F2" w14:textId="0365C31A" w:rsidR="00184C52" w:rsidRDefault="00C76DCB" w:rsidP="00184C52">
      <w:pPr>
        <w:pStyle w:val="NoSpacing"/>
        <w:rPr>
          <w:u w:val="single"/>
        </w:rPr>
      </w:pPr>
      <w:hyperlink r:id="rId9" w:history="1">
        <w:r w:rsidR="00D6101F" w:rsidRPr="002B33D9">
          <w:rPr>
            <w:rStyle w:val="Hyperlink"/>
            <w:rFonts w:ascii="Kartika" w:hAnsi="Kartika" w:cs="Kartika"/>
          </w:rPr>
          <w:t>ബ്ലൂടൂത്ത്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ട്രേസിംഗിനെ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കുറിച്ചുള്ള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വിവരങ്ങള്ക്ക്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ഇവിടെ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ക്ലിക്ക്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ചെയ്യുക</w:t>
        </w:r>
      </w:hyperlink>
      <w:r w:rsidR="00D6101F">
        <w:rPr>
          <w:color w:val="FF0000"/>
          <w:u w:val="single"/>
        </w:rPr>
        <w:t xml:space="preserve"> </w:t>
      </w:r>
    </w:p>
    <w:p w14:paraId="586CC834" w14:textId="77777777" w:rsidR="00184C52" w:rsidRDefault="00184C52" w:rsidP="00184C52">
      <w:pPr>
        <w:pStyle w:val="NoSpacing"/>
        <w:rPr>
          <w:u w:val="single"/>
        </w:rPr>
      </w:pPr>
    </w:p>
    <w:p w14:paraId="6049630E" w14:textId="77777777" w:rsidR="00B15B92" w:rsidRPr="00B15B92" w:rsidRDefault="00B15B92" w:rsidP="00B15B92">
      <w:pPr>
        <w:spacing w:after="100" w:afterAutospacing="1" w:line="240" w:lineRule="auto"/>
        <w:rPr>
          <w:rFonts w:eastAsia="Times New Roman" w:cstheme="minorHAnsi"/>
        </w:rPr>
      </w:pPr>
      <w:r>
        <w:t>10 ആളുകള് വരെയുള്ള കൂടിച്ചേരലുകള് തുടരാം, എന്നാലത് വിവാഹ ചടങ്ങുകള്, ശവസംസ്കാരം, ടാംഗിഹാംഗ എന്നിവയ്ക്കു മാത്രമാണ്.  ശാരീരിക അകലം പാലിക്കലും പൊതു ആരോഗ്യ നടപടികളും നിയമപരമായി പരിപാലിക്കപ്പെടണം.</w:t>
      </w:r>
    </w:p>
    <w:p w14:paraId="46F2C865" w14:textId="77777777" w:rsidR="00EE52D5" w:rsidRPr="00A00651" w:rsidRDefault="00EE52D5" w:rsidP="00EE52D5">
      <w:pPr>
        <w:spacing w:after="100" w:afterAutospacing="1" w:line="240" w:lineRule="auto"/>
        <w:rPr>
          <w:rFonts w:eastAsia="Times New Roman" w:cstheme="minorHAnsi"/>
        </w:rPr>
      </w:pPr>
      <w:r>
        <w:t>കൈകള് കഴുകുക, കൈമുട്ടിലേക്ക് ചുമയ്ക്കുകയോ തുമ്മുകയോ ചെയ്യുക, പ്രതലങ്ങള് വൃത്തയാക്കുക മുതലായവ ഉള്പ്പെടെയുള്ള അടിസ്ഥാന ശുചിത്വ നടപടികള് താങ്കള് പാലിക്കുന്നു എന്നുള്ളത് പ്രധാനമാണ്.</w:t>
      </w:r>
    </w:p>
    <w:p w14:paraId="6AFEA5F4" w14:textId="77777777" w:rsidR="00EE52D5" w:rsidRPr="00A00651" w:rsidRDefault="00EE52D5" w:rsidP="00EE52D5">
      <w:pPr>
        <w:spacing w:after="100" w:afterAutospacing="1" w:line="240" w:lineRule="auto"/>
        <w:rPr>
          <w:rFonts w:eastAsia="Times New Roman" w:cstheme="minorHAnsi"/>
        </w:rPr>
      </w:pPr>
      <w:r>
        <w:t>നിങ്ങള് എവിടെ പോയിരുന്നു എന്നും നിങ്ങള് ആരെയെല്ലാം കാണുന്നു എന്നും കുറിച്ചുവയ്ക്കാന് ആളുകളോട് ശക്തമായി ഉദ്ബോധിപ്പിക്കുന്നു. ഇത് റാപിഡ് കോണ്ടാക്ട് ട്രേസിംഗ് ആവശ്യമെങ്കില്, അതിന് സഹായകമാകുന്നതാണ്.</w:t>
      </w:r>
    </w:p>
    <w:p w14:paraId="4631649F" w14:textId="77777777" w:rsidR="00EE52D5" w:rsidRPr="00A00651" w:rsidRDefault="00EE52D5" w:rsidP="00EE52D5">
      <w:pPr>
        <w:spacing w:after="100" w:afterAutospacing="1" w:line="240" w:lineRule="auto"/>
        <w:rPr>
          <w:rFonts w:eastAsia="Times New Roman" w:cstheme="minorHAnsi"/>
        </w:rPr>
      </w:pPr>
      <w:r>
        <w:t>അലേര്ട്ട് ലെവല് 3ല്, നിങ്ങള് ജോലിയിലോ സ്കൂളിലോ അല്ലാത്തപ്പോഴെല്ലാം നിങ്ങള് നിങ്ങളുടെ ഹൗസ്ഹോള്ഡ് ബബ്ബിളില് തന്നെ കഴിയേണ്ടത് നിയമപരമായി ആവശ്യമാണ്.  നിങ്ങള്ക്കിതിനെ ഇപ്രകാരം വിപുലീകരിക്കാം:</w:t>
      </w:r>
    </w:p>
    <w:p w14:paraId="6FEDFFA6" w14:textId="77777777" w:rsidR="00EE52D5" w:rsidRPr="00A00651" w:rsidRDefault="00EE52D5" w:rsidP="00EE52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>അടുത്ത കുടുംബാംഗങ്ങളുമായും വനൗവുമായും ബന്ധപ്പെട്ടിരിക്കുക</w:t>
      </w:r>
    </w:p>
    <w:p w14:paraId="187585FB" w14:textId="77777777" w:rsidR="00EE52D5" w:rsidRPr="00A00651" w:rsidRDefault="00EE52D5" w:rsidP="00EE52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>പരിചരണദാതാക്കളെ കൊണ്ടുവരിക, അല്ലെങ്കില്</w:t>
      </w:r>
    </w:p>
    <w:p w14:paraId="6FA1BFA1" w14:textId="77777777" w:rsidR="00EE52D5" w:rsidRDefault="00EE52D5" w:rsidP="00EE52D5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>
        <w:t xml:space="preserve">ഐസൊലേറ്റഡായ ആളുകളെ പിന്തുണയ്ക്കുക. </w:t>
      </w:r>
    </w:p>
    <w:p w14:paraId="2B416E56" w14:textId="77777777" w:rsidR="00EE52D5" w:rsidRDefault="00EE52D5" w:rsidP="00EE52D5">
      <w:pPr>
        <w:pStyle w:val="NoSpacing"/>
      </w:pPr>
    </w:p>
    <w:p w14:paraId="0832B3FC" w14:textId="77777777" w:rsidR="00EE52D5" w:rsidRDefault="00EE52D5" w:rsidP="00EE52D5">
      <w:pPr>
        <w:pStyle w:val="NoSpacing"/>
      </w:pPr>
      <w:r>
        <w:t xml:space="preserve">നിങ്ങളുടെ ബബ്ബിള് സംരക്ഷിക്കുക എന്നത് പ്രധാനമാണ്. നിങ്ങളുടെ ബബ്ബിള് എക്സ്ക്ലൂസീവാക്കുകയും, അതില് നിങ്ങളെയും സുരക്ഷിതമായും </w:t>
      </w:r>
      <w:r>
        <w:lastRenderedPageBreak/>
        <w:t xml:space="preserve">ആരോഗ്യത്തോടും നിലനിര്ത്തുന്ന ആളുകളെയും മാത്രം ഉള്പ്പെടുത്തുകയും ചെയ്യുക. </w:t>
      </w:r>
    </w:p>
    <w:p w14:paraId="1C2F7CC0" w14:textId="77777777" w:rsidR="00EE52D5" w:rsidRDefault="00EE52D5" w:rsidP="00EE52D5">
      <w:pPr>
        <w:pStyle w:val="NoSpacing"/>
      </w:pPr>
    </w:p>
    <w:p w14:paraId="64D1A00C" w14:textId="77777777" w:rsidR="00EE52D5" w:rsidRDefault="00EE52D5" w:rsidP="00EE52D5">
      <w:pPr>
        <w:pStyle w:val="NoSpacing"/>
      </w:pPr>
      <w:r>
        <w:t>നിങ്ങളുടെ ബബ്ബിളുനുള്ളിലുള്ള ആര്ക്കെങ്കിലും അസുഖം തോന്നുകയാണെങ്കില്, അവര് ഉടനടി തന്നെ ബബ്ബിളിനുള്ളിലുള്ള മറ്റുള്ളവരില് നിന്നും സ്വയം ഐസൊലേറ്റ് ചെയ്യണം.  സ്നേഹിതര്, ബന്ധുക്കള്, വനൗ എന്നിങ്ങനെയുള്ള സാമൂഹ്യ സന്ദര്ശകരെ നിങ്ങളുടെ ഭവനത്തിനുള്ളിലേക്ക് പ്രവേശിക്കാന് ക്ഷണിക്കുകയോ അനുവദിക്കുകയോ ചെയ്യരുത്.</w:t>
      </w:r>
    </w:p>
    <w:p w14:paraId="58F5E571" w14:textId="77777777" w:rsidR="00EE52D5" w:rsidRPr="00A00651" w:rsidRDefault="00EE52D5" w:rsidP="00EE52D5">
      <w:pPr>
        <w:pStyle w:val="NoSpacing"/>
      </w:pPr>
    </w:p>
    <w:p w14:paraId="6C700E45" w14:textId="77777777" w:rsidR="00EE52D5" w:rsidRPr="00A00651" w:rsidRDefault="00EE52D5" w:rsidP="00EE52D5">
      <w:pPr>
        <w:spacing w:after="100" w:afterAutospacing="1" w:line="240" w:lineRule="auto"/>
        <w:rPr>
          <w:rFonts w:eastAsia="Times New Roman" w:cstheme="minorHAnsi"/>
        </w:rPr>
      </w:pPr>
      <w:r>
        <w:t>നിങ്ങള്ക്ക് നിങ്ങളുടെ പ്രാദേശിക ഏര്യയ്ക്കുള്ളില് യാത്ര ചെയ്യാം, ഉദാഹരണത്തിന് ജോലിക്ക് അല്ലെങ്കില് സ്കൂളില്, ഷോപ്പിംഗിന് അല്ലെങ്കില് വ്യായാമത്തിന് പോകാന്. കര്ശനമായ ആരോഗ്യ സുരക്ഷാ ആവശ്യകതകള് പാലിച്ചുകൊണ്ട് പൊതു ഗതാഗതത്തിന് ഓപ്പറേറ്റ് ചെയ്യുന്നത് തുടരാവുന്നതാണ്.</w:t>
      </w:r>
    </w:p>
    <w:p w14:paraId="107D6D02" w14:textId="21E04E53" w:rsidR="00EE52D5" w:rsidRPr="00EE52D5" w:rsidRDefault="00EE52D5" w:rsidP="00EE52D5">
      <w:pPr>
        <w:rPr>
          <w:b/>
          <w:bCs/>
        </w:rPr>
      </w:pPr>
      <w:r>
        <w:rPr>
          <w:b/>
        </w:rPr>
        <w:t xml:space="preserve">മാസ്കുകളും ഫെയ്സ് കവറിംഗുകളും </w:t>
      </w:r>
    </w:p>
    <w:p w14:paraId="08D080BF" w14:textId="74B9A1B4" w:rsidR="00EE52D5" w:rsidRPr="00290850" w:rsidRDefault="00EE52D5" w:rsidP="00EE52D5">
      <w:r>
        <w:t>മാസ്കുകളും ഫെയ്സ് കവറിംഗുകളും എല്ലാ കോവിഡ്-19 അലേര്ട്ട് ലെവലുകളിലും ന്യൂസിലന്ഡില് എല്ലായിടത്തും പൊതു ഗതാഗതത്തില് നിര്ബന്ധമാണ്. സൂപ്പര്മാക്കറ്റുകളും ഷോപ്പുകളും പോലെ ശാരീരിക അകലം പാലിക്കല് പ്രയാസമായ സ്ഥലങ്ങളിലും മാസ്കുകളുടെയും ഫെയ്സ് കവറിംഗുകളുടെയും ഉപയോഗം പ്രോത്സാഹിപ്പിക്കപ്പെടുന്നു.</w:t>
      </w:r>
    </w:p>
    <w:p w14:paraId="6E28C432" w14:textId="187FBDC7" w:rsidR="00184C52" w:rsidRPr="00184C52" w:rsidRDefault="00C76DCB" w:rsidP="00B15B92">
      <w:pPr>
        <w:pStyle w:val="NoSpacing"/>
        <w:rPr>
          <w:u w:val="single"/>
        </w:rPr>
      </w:pPr>
      <w:hyperlink r:id="rId10" w:history="1">
        <w:r w:rsidR="00D6101F" w:rsidRPr="002B33D9">
          <w:rPr>
            <w:rStyle w:val="Hyperlink"/>
            <w:rFonts w:ascii="Kartika" w:hAnsi="Kartika" w:cs="Kartika"/>
          </w:rPr>
          <w:t>മാസ്കുകളെയും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ഫെയ്സ്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കവറിംഗുകളെയും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കുറിച്ചുള്ള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വിവരങ്ങള്ക്ക്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ഇവിടെ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ക്ലിക്ക്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ചെയ്യുക</w:t>
        </w:r>
      </w:hyperlink>
      <w:r w:rsidR="00D6101F">
        <w:rPr>
          <w:color w:val="FF0000"/>
          <w:u w:val="single"/>
        </w:rPr>
        <w:t xml:space="preserve"> </w:t>
      </w:r>
    </w:p>
    <w:p w14:paraId="2CFB9E23" w14:textId="77777777" w:rsidR="00B15B92" w:rsidRPr="00A00651" w:rsidRDefault="00B15B92" w:rsidP="00B15B92">
      <w:pPr>
        <w:pStyle w:val="NoSpacing"/>
      </w:pPr>
    </w:p>
    <w:p w14:paraId="21DFC923" w14:textId="77777777" w:rsidR="00EE52D5" w:rsidRPr="00290850" w:rsidRDefault="00EE52D5" w:rsidP="00EE52D5">
      <w:pPr>
        <w:rPr>
          <w:b/>
          <w:bCs/>
        </w:rPr>
      </w:pPr>
      <w:r>
        <w:rPr>
          <w:b/>
        </w:rPr>
        <w:t>അലേര്ട്ട് ലെവല് 3ലെ വിദ്യാഭ്യാസം</w:t>
      </w:r>
    </w:p>
    <w:p w14:paraId="65D4D3F9" w14:textId="77777777" w:rsidR="00EE52D5" w:rsidRPr="00290850" w:rsidRDefault="00EE52D5" w:rsidP="00EE52D5">
      <w:r>
        <w:t xml:space="preserve">ഏര്ളി ലേണിംഗ് സെന്ററുകള്, പ്രീ-സ്കൂളുകള്, സ്കൂളുകള്, ടെര്ഷ്യറി വിദ്യാഭ്യാസ സൗകര്യങ്ങള് എന്നിവ അവശ്യ (എസന്ഷ്യല്) ജോലിക്കാരുടെ കുട്ടികള്ക്ക് മാത്രമായി തുറക്കുന്നതാണ്. ഈ കുട്ടികള് സ്കൂളിലായിരിക്കുന്നത് സുരക്ഷിതമാണ്. </w:t>
      </w:r>
    </w:p>
    <w:p w14:paraId="6F25E4CD" w14:textId="77777777" w:rsidR="00F61AF7" w:rsidRDefault="00F61AF7" w:rsidP="00A00651">
      <w:pPr>
        <w:spacing w:after="0" w:line="240" w:lineRule="auto"/>
        <w:outlineLvl w:val="2"/>
        <w:rPr>
          <w:rFonts w:eastAsia="Times New Roman" w:cstheme="minorHAnsi"/>
        </w:rPr>
      </w:pPr>
    </w:p>
    <w:p w14:paraId="1BC77AFF" w14:textId="77777777" w:rsidR="00A00651" w:rsidRPr="00A00651" w:rsidRDefault="00A00651" w:rsidP="00A00651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b/>
        </w:rPr>
        <w:t>റീജിയണുകള്ക്കിടയിലുള്ള യാത്ര</w:t>
      </w:r>
    </w:p>
    <w:p w14:paraId="4EC6391D" w14:textId="77777777" w:rsidR="00A00651" w:rsidRPr="00A00651" w:rsidRDefault="00A00651" w:rsidP="00A00651">
      <w:pPr>
        <w:spacing w:after="100" w:afterAutospacing="1" w:line="240" w:lineRule="auto"/>
        <w:rPr>
          <w:rFonts w:eastAsia="Times New Roman" w:cstheme="minorHAnsi"/>
        </w:rPr>
      </w:pPr>
      <w:r>
        <w:t>അലേര്ട്ട് ലെവല് 3ല് റീജിയണുകള്ക്കിടയിലുള്ള യാത്രയ്ക്ക് കര്ശനമായ നിയന്ത്രണമുണ്ട്.</w:t>
      </w:r>
    </w:p>
    <w:p w14:paraId="2589FB62" w14:textId="77777777" w:rsidR="00A00651" w:rsidRPr="00A00651" w:rsidRDefault="00B15B92" w:rsidP="00A00651">
      <w:pPr>
        <w:spacing w:after="0" w:line="240" w:lineRule="auto"/>
        <w:rPr>
          <w:rFonts w:eastAsia="Times New Roman" w:cstheme="minorHAnsi"/>
        </w:rPr>
      </w:pPr>
      <w:r>
        <w:t>ഒരു അലേര്ട്ട് ലെവല് 3 ഏര്യയിലേക്കും പുറത്തേക്കുമുള്ള വ്യക്തിപരമായ യാത്ര കര്ശനമായി പരിമിതപ്പെടുത്തിയിരിക്കുന്നു. ഇത് വൈറസിന്റെ വ്യാപനം തടയാന് സഹായിക്കുന്നതിനാണ്. അലേര്ട്ട് ലെവല് പ്രദേശങ്ങള്ക്ക് കുറുകെയുള്ള യാത്ര പൂര്ത്തിയാക്കുന്നിന് നിങ്ങള് അധിക അനുമതി തേടേണ്ടത് ആവശ്യമായേക്കും.  </w:t>
      </w:r>
    </w:p>
    <w:p w14:paraId="397D9D04" w14:textId="77777777" w:rsidR="00B15B92" w:rsidRDefault="00B15B92" w:rsidP="00A00651">
      <w:pPr>
        <w:spacing w:after="0" w:line="240" w:lineRule="auto"/>
        <w:rPr>
          <w:rFonts w:eastAsia="Times New Roman" w:cstheme="minorHAnsi"/>
          <w:b/>
          <w:bCs/>
        </w:rPr>
      </w:pPr>
    </w:p>
    <w:p w14:paraId="22FD880F" w14:textId="77777777" w:rsidR="000223AE" w:rsidRPr="000223AE" w:rsidRDefault="000223AE" w:rsidP="00A00651">
      <w:pPr>
        <w:spacing w:after="0" w:line="240" w:lineRule="auto"/>
        <w:rPr>
          <w:rFonts w:eastAsia="Times New Roman" w:cstheme="minorHAnsi"/>
          <w:b/>
        </w:rPr>
      </w:pPr>
      <w:r>
        <w:rPr>
          <w:b/>
        </w:rPr>
        <w:t>പൊതു വേദികള്</w:t>
      </w:r>
    </w:p>
    <w:p w14:paraId="7359669C" w14:textId="77777777" w:rsidR="00A00651" w:rsidRPr="00A00651" w:rsidRDefault="00A00651" w:rsidP="00A00651">
      <w:pPr>
        <w:spacing w:after="0" w:line="240" w:lineRule="auto"/>
        <w:rPr>
          <w:rFonts w:eastAsia="Times New Roman" w:cstheme="minorHAnsi"/>
        </w:rPr>
      </w:pPr>
      <w:r>
        <w:lastRenderedPageBreak/>
        <w:t>പൊതു വേദികള് നിയമപരമായി അടച്ചിരിക്കണം. ഇതില് ലൈബ്രറികള്, മ്യൂസിയങ്ങള്, സിനിമാശാലകള്, ഫുഡ് കോര്ട്ടുകള്, ജിമ്മുകള്, പൂളുകള്, പ്ലേഗ്രൗണ്ടുകള്, മാര്ക്കറ്റുകള് എന്നിവ ഉള്പ്പെടുന്നു.</w:t>
      </w:r>
    </w:p>
    <w:p w14:paraId="47C27398" w14:textId="77777777" w:rsidR="00A00651" w:rsidRPr="00A00651" w:rsidRDefault="00A00651" w:rsidP="00B15B92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color w:val="231F20"/>
          <w:shd w:val="clear" w:color="auto" w:fill="FFFFFF"/>
        </w:rPr>
        <w:t> </w:t>
      </w:r>
    </w:p>
    <w:p w14:paraId="09D9710E" w14:textId="4AD7FB0A" w:rsidR="00A00651" w:rsidRDefault="00A00651" w:rsidP="00F61AF7">
      <w:pPr>
        <w:spacing w:after="100" w:afterAutospacing="1" w:line="240" w:lineRule="auto"/>
        <w:rPr>
          <w:rFonts w:cs="Kartika"/>
          <w:cs/>
          <w:lang w:bidi="ml-IN"/>
        </w:rPr>
      </w:pPr>
      <w:r>
        <w:t>ഇത് പുതിയ പ്രവൃത്തികള് ഏറ്റെടുക്കുന്നതിനോ, നിങ്ങളെയോ നിങ്ങളുടെ ബബ്ബിളിനെയോ ഏതെങ്കിലും അപകടസാദ്ധ്യകയ്ക്ക് വിധേയമാക്കുന്നതിനോ ഉള്ള സമയമല്ല. നിങ്ങള്ക്ക് നിങ്ങളുടെ ലോക്കല് പ്രദേശത്ത് കുറഞ്ഞ അപകടസാദ്ധ്യതയുള്ള വിനോദ പ്രവര്ത്തനങ്ങള് ചെയ്യാവുന്നതാണ്.</w:t>
      </w:r>
    </w:p>
    <w:p w14:paraId="5AC6797C" w14:textId="77777777" w:rsidR="00381B93" w:rsidRPr="00381B93" w:rsidRDefault="00381B93" w:rsidP="00F61AF7">
      <w:pPr>
        <w:spacing w:after="100" w:afterAutospacing="1" w:line="240" w:lineRule="auto"/>
        <w:rPr>
          <w:rFonts w:eastAsia="Times New Roman" w:cs="Kartika"/>
          <w:cs/>
          <w:lang w:bidi="ml-IN"/>
        </w:rPr>
      </w:pPr>
    </w:p>
    <w:p w14:paraId="75D2C999" w14:textId="77777777" w:rsidR="00A00651" w:rsidRPr="00A00651" w:rsidRDefault="00A00651" w:rsidP="00A00651">
      <w:pPr>
        <w:spacing w:after="0" w:line="240" w:lineRule="auto"/>
        <w:outlineLvl w:val="1"/>
        <w:rPr>
          <w:rFonts w:eastAsia="Times New Roman" w:cstheme="minorHAnsi"/>
          <w:b/>
          <w:bCs/>
        </w:rPr>
      </w:pPr>
      <w:r>
        <w:rPr>
          <w:b/>
        </w:rPr>
        <w:t>ജോലിസ്ഥലങ്ങളും ബിസിനസ്സുകളും</w:t>
      </w:r>
    </w:p>
    <w:p w14:paraId="328CF688" w14:textId="77777777" w:rsidR="00A00651" w:rsidRPr="00A00651" w:rsidRDefault="00A00651" w:rsidP="00A00651">
      <w:pPr>
        <w:spacing w:after="100" w:afterAutospacing="1" w:line="240" w:lineRule="auto"/>
        <w:rPr>
          <w:rFonts w:eastAsia="Times New Roman" w:cstheme="minorHAnsi"/>
        </w:rPr>
      </w:pPr>
      <w:r>
        <w:t>അലേര്ട്ട് ലെവല് 3ല്, ജോലിക്കാരെ സുരക്ഷിതമാക്കി നിര്ത്തുന്നതിനും, ഉപഭോക്താക്കളുമായുള്ള ഇടപാടുകള് പരിമിതപ്പെടുത്തുന്നതിനും, കോവിഡ്-19ന്റെ വ്യാപനം തടയുന്നതില് സഹായിക്കുന്നതിനുമുള്ള നിയന്ത്രണങ്ങളുണ്ട്. സ്റ്റാഫിന് വീട്ടിലിരുന്ന് ജോലി ചെയ്യാനാവുമെങ്കില് അങ്ങനെ ചെയ്യാന് ഞങ്ങള് ശുപാര്ശ ചെയ്യുന്നു.</w:t>
      </w:r>
    </w:p>
    <w:p w14:paraId="64DA944C" w14:textId="77777777" w:rsidR="00A00651" w:rsidRPr="00A00651" w:rsidRDefault="00A00651" w:rsidP="00A00651">
      <w:pPr>
        <w:spacing w:after="0" w:line="240" w:lineRule="auto"/>
        <w:outlineLvl w:val="1"/>
        <w:rPr>
          <w:rFonts w:eastAsia="Times New Roman" w:cstheme="minorHAnsi"/>
          <w:b/>
          <w:bCs/>
        </w:rPr>
      </w:pPr>
      <w:r>
        <w:rPr>
          <w:b/>
        </w:rPr>
        <w:t>സാമ്പത്തിക പിന്തുണ</w:t>
      </w:r>
    </w:p>
    <w:p w14:paraId="30782018" w14:textId="77777777" w:rsidR="00A00651" w:rsidRDefault="00A00651" w:rsidP="00A00651">
      <w:pPr>
        <w:spacing w:after="100" w:afterAutospacing="1" w:line="240" w:lineRule="auto"/>
        <w:rPr>
          <w:rFonts w:eastAsia="Times New Roman" w:cstheme="minorHAnsi"/>
        </w:rPr>
      </w:pPr>
      <w:r>
        <w:t>നിങ്ങള്ക്ക് പണത്തിന് എന്തെങ്കിലും ബുദ്ധിമുട്ടുണ്ടെങ്കില്, നിങ്ങള്ക്കാവശ്യമായ പിന്തുണ ലഭ്യമായേക്കും.</w:t>
      </w:r>
    </w:p>
    <w:p w14:paraId="0B74158F" w14:textId="489BB1F2" w:rsidR="00F61AF7" w:rsidRDefault="00C76DCB" w:rsidP="00F61AF7">
      <w:pPr>
        <w:pStyle w:val="NoSpacing"/>
        <w:rPr>
          <w:u w:val="single"/>
        </w:rPr>
      </w:pPr>
      <w:hyperlink r:id="rId11" w:history="1">
        <w:r w:rsidR="00D6101F" w:rsidRPr="002B33D9">
          <w:rPr>
            <w:rStyle w:val="Hyperlink"/>
            <w:rFonts w:ascii="Kartika" w:hAnsi="Kartika" w:cs="Kartika"/>
          </w:rPr>
          <w:t>ഭക്ഷണം</w:t>
        </w:r>
        <w:r w:rsidR="00D6101F" w:rsidRPr="002B33D9">
          <w:rPr>
            <w:rStyle w:val="Hyperlink"/>
          </w:rPr>
          <w:t xml:space="preserve">, </w:t>
        </w:r>
        <w:r w:rsidR="00D6101F" w:rsidRPr="002B33D9">
          <w:rPr>
            <w:rStyle w:val="Hyperlink"/>
            <w:rFonts w:ascii="Kartika" w:hAnsi="Kartika" w:cs="Kartika"/>
          </w:rPr>
          <w:t>പണം</w:t>
        </w:r>
        <w:r w:rsidR="00D6101F" w:rsidRPr="002B33D9">
          <w:rPr>
            <w:rStyle w:val="Hyperlink"/>
          </w:rPr>
          <w:t xml:space="preserve">, </w:t>
        </w:r>
        <w:r w:rsidR="00D6101F" w:rsidRPr="002B33D9">
          <w:rPr>
            <w:rStyle w:val="Hyperlink"/>
            <w:rFonts w:ascii="Kartika" w:hAnsi="Kartika" w:cs="Kartika"/>
          </w:rPr>
          <w:t>സുരക്ഷിതമായും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ക്ഷേമത്തോടും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ജീവിക്കുന്നതിനും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താമസിക്കുന്നതിനുമുള്ള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പിന്തുണയെ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കുറിച്ചുള്ള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വിവരങ്ങള്ക്ക്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ഇവിടെ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ക്ലിക്ക്</w:t>
        </w:r>
        <w:r w:rsidR="00D6101F" w:rsidRPr="002B33D9">
          <w:rPr>
            <w:rStyle w:val="Hyperlink"/>
          </w:rPr>
          <w:t xml:space="preserve"> </w:t>
        </w:r>
        <w:r w:rsidR="00D6101F" w:rsidRPr="002B33D9">
          <w:rPr>
            <w:rStyle w:val="Hyperlink"/>
            <w:rFonts w:ascii="Kartika" w:hAnsi="Kartika" w:cs="Kartika"/>
          </w:rPr>
          <w:t>ചെയ്യുക</w:t>
        </w:r>
      </w:hyperlink>
      <w:r w:rsidR="00D6101F">
        <w:rPr>
          <w:color w:val="FF0000"/>
          <w:u w:val="single"/>
        </w:rPr>
        <w:t xml:space="preserve"> </w:t>
      </w:r>
    </w:p>
    <w:sectPr w:rsidR="00F6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601"/>
    <w:multiLevelType w:val="multilevel"/>
    <w:tmpl w:val="9E0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C6205"/>
    <w:multiLevelType w:val="multilevel"/>
    <w:tmpl w:val="668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65B08"/>
    <w:multiLevelType w:val="multilevel"/>
    <w:tmpl w:val="366A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F6EEB"/>
    <w:multiLevelType w:val="hybridMultilevel"/>
    <w:tmpl w:val="139C9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3534"/>
    <w:multiLevelType w:val="multilevel"/>
    <w:tmpl w:val="77EA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46D6C"/>
    <w:multiLevelType w:val="multilevel"/>
    <w:tmpl w:val="3C1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674F5"/>
    <w:multiLevelType w:val="hybridMultilevel"/>
    <w:tmpl w:val="4B324848"/>
    <w:lvl w:ilvl="0" w:tplc="44003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C5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CC82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EC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A6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4EC1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04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6F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E366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4A21"/>
    <w:multiLevelType w:val="multilevel"/>
    <w:tmpl w:val="4A2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92C5C"/>
    <w:multiLevelType w:val="multilevel"/>
    <w:tmpl w:val="235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0B6352"/>
    <w:multiLevelType w:val="multilevel"/>
    <w:tmpl w:val="09F4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51"/>
    <w:rsid w:val="0001258C"/>
    <w:rsid w:val="000223AE"/>
    <w:rsid w:val="000515D0"/>
    <w:rsid w:val="001428D3"/>
    <w:rsid w:val="00184C52"/>
    <w:rsid w:val="002B33D9"/>
    <w:rsid w:val="0034382F"/>
    <w:rsid w:val="00381B93"/>
    <w:rsid w:val="003F111A"/>
    <w:rsid w:val="00466B7C"/>
    <w:rsid w:val="00765563"/>
    <w:rsid w:val="00930E5C"/>
    <w:rsid w:val="00962E22"/>
    <w:rsid w:val="00971DE3"/>
    <w:rsid w:val="009E536B"/>
    <w:rsid w:val="00A00651"/>
    <w:rsid w:val="00B15B92"/>
    <w:rsid w:val="00C1148D"/>
    <w:rsid w:val="00C76DCB"/>
    <w:rsid w:val="00D14725"/>
    <w:rsid w:val="00D6101F"/>
    <w:rsid w:val="00DE7D79"/>
    <w:rsid w:val="00E96B46"/>
    <w:rsid w:val="00ED2BA0"/>
    <w:rsid w:val="00EE52D5"/>
    <w:rsid w:val="00EF42AD"/>
    <w:rsid w:val="00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3DC7"/>
  <w15:chartTrackingRefBased/>
  <w15:docId w15:val="{14BC7639-F27C-45EE-8C6D-61FBE65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l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A0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A00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A00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51"/>
    <w:rPr>
      <w:rFonts w:ascii="Times New Roman" w:eastAsia="Times New Roman" w:hAnsi="Times New Roman" w:cs="Times New Roman"/>
      <w:b/>
      <w:bCs/>
      <w:kern w:val="36"/>
      <w:sz w:val="48"/>
      <w:szCs w:val="48"/>
      <w:lang w:val="ml-IN"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A00651"/>
    <w:rPr>
      <w:rFonts w:ascii="Times New Roman" w:eastAsia="Times New Roman" w:hAnsi="Times New Roman" w:cs="Times New Roman"/>
      <w:b/>
      <w:bCs/>
      <w:sz w:val="36"/>
      <w:szCs w:val="36"/>
      <w:lang w:val="ml-IN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A00651"/>
    <w:rPr>
      <w:rFonts w:ascii="Times New Roman" w:eastAsia="Times New Roman" w:hAnsi="Times New Roman" w:cs="Times New Roman"/>
      <w:b/>
      <w:bCs/>
      <w:sz w:val="27"/>
      <w:szCs w:val="27"/>
      <w:lang w:val="ml-IN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A00651"/>
    <w:rPr>
      <w:rFonts w:ascii="Times New Roman" w:eastAsia="Times New Roman" w:hAnsi="Times New Roman" w:cs="Times New Roman"/>
      <w:b/>
      <w:bCs/>
      <w:sz w:val="24"/>
      <w:szCs w:val="24"/>
      <w:lang w:val="ml-IN" w:eastAsia="en-NZ"/>
    </w:rPr>
  </w:style>
  <w:style w:type="character" w:styleId="Hyperlink">
    <w:name w:val="Hyperlink"/>
    <w:basedOn w:val="DefaultParagraphFont"/>
    <w:uiPriority w:val="99"/>
    <w:unhideWhenUsed/>
    <w:rsid w:val="00A006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r-only">
    <w:name w:val="sr-only"/>
    <w:basedOn w:val="DefaultParagraphFont"/>
    <w:rsid w:val="00A00651"/>
  </w:style>
  <w:style w:type="paragraph" w:styleId="ListParagraph">
    <w:name w:val="List Paragraph"/>
    <w:aliases w:val="Para - number,Rec para,Dot pt,F5 List Paragraph,List Paragraph1,No Spacing1,List Paragraph Char Char Char,Indicator Text,Numbered Para 1,Colorful List - Accent 11,MAIN CONTENT,List Paragraph12,List Paragraph2,Normal numbered,OBC Bullet,L"/>
    <w:basedOn w:val="Normal"/>
    <w:link w:val="ListParagraphChar"/>
    <w:uiPriority w:val="34"/>
    <w:qFormat/>
    <w:rsid w:val="00ED2BA0"/>
    <w:pPr>
      <w:ind w:left="720"/>
      <w:contextualSpacing/>
    </w:pPr>
  </w:style>
  <w:style w:type="paragraph" w:styleId="NoSpacing">
    <w:name w:val="No Spacing"/>
    <w:uiPriority w:val="1"/>
    <w:qFormat/>
    <w:rsid w:val="00466B7C"/>
    <w:pPr>
      <w:spacing w:after="0" w:line="240" w:lineRule="auto"/>
    </w:pPr>
  </w:style>
  <w:style w:type="character" w:customStyle="1" w:styleId="ListParagraphChar">
    <w:name w:val="List Paragraph Char"/>
    <w:aliases w:val="Para - number Char,Rec para Char,Dot pt Char,F5 List Paragraph Char,List Paragraph1 Char,No Spacing1 Char,List Paragraph Char Char Char Char,Indicator Text Char,Numbered Para 1 Char,Colorful List - Accent 11 Char,MAIN CONTENT Char"/>
    <w:basedOn w:val="DefaultParagraphFont"/>
    <w:link w:val="ListParagraph"/>
    <w:uiPriority w:val="34"/>
    <w:locked/>
    <w:rsid w:val="00B15B92"/>
  </w:style>
  <w:style w:type="character" w:styleId="UnresolvedMention">
    <w:name w:val="Unresolved Mention"/>
    <w:basedOn w:val="DefaultParagraphFont"/>
    <w:uiPriority w:val="99"/>
    <w:semiHidden/>
    <w:unhideWhenUsed/>
    <w:rsid w:val="002B3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health-and-wellbeing/covid-19/covid-19-tes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vid19.govt.nz/health-and-wellbeing/covid-19/covid-19-sympto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govt.nz/health-and-wellbeing/in-an-emergency/" TargetMode="External"/><Relationship Id="rId11" Type="http://schemas.openxmlformats.org/officeDocument/2006/relationships/hyperlink" Target="https://covid19.govt.nz/business-work-and-money/financial-support/financial-support-for-individuals-and-whanau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covid19.govt.nz/health-and-wellbeing/protect-yourself-and-others/wear-a-face-cov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govt.nz/health-and-wellbeing/protect-yourself-and-others/keep-track-of-where-youve-been/nz-covid-tracer-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Bernarr Alexander [DPMC]</dc:creator>
  <cp:keywords/>
  <dc:description/>
  <cp:lastModifiedBy>Garwah Lee</cp:lastModifiedBy>
  <cp:revision>2</cp:revision>
  <dcterms:created xsi:type="dcterms:W3CDTF">2021-03-18T21:40:00Z</dcterms:created>
  <dcterms:modified xsi:type="dcterms:W3CDTF">2021-03-18T21:40:00Z</dcterms:modified>
</cp:coreProperties>
</file>